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389" w:rsidRDefault="009C5E08" w:rsidP="009C5E08">
      <w:pPr>
        <w:rPr>
          <w:rFonts w:ascii="Times New Roman" w:hAnsi="Times New Roman" w:cs="Times New Roman"/>
          <w:color w:val="22252D"/>
          <w:sz w:val="32"/>
          <w:szCs w:val="32"/>
          <w:shd w:val="clear" w:color="auto" w:fill="FFFFFF" w:themeFill="background1"/>
        </w:rPr>
      </w:pPr>
      <w:r>
        <w:rPr>
          <w:rFonts w:ascii="Times New Roman" w:hAnsi="Times New Roman" w:cs="Times New Roman"/>
          <w:color w:val="22252D"/>
          <w:sz w:val="32"/>
          <w:szCs w:val="32"/>
          <w:shd w:val="clear" w:color="auto" w:fill="FFFFFF" w:themeFill="background1"/>
        </w:rPr>
        <w:t>Центральное крыльцо МБОУ СОШ №3 с ноября 2020г оборудовано пандусом.</w:t>
      </w:r>
    </w:p>
    <w:p w:rsidR="009C5E08" w:rsidRPr="00084D4E" w:rsidRDefault="009C5E08" w:rsidP="009C5E08">
      <w:r>
        <w:rPr>
          <w:rFonts w:ascii="Times New Roman" w:hAnsi="Times New Roman" w:cs="Times New Roman"/>
          <w:color w:val="22252D"/>
          <w:sz w:val="32"/>
          <w:szCs w:val="32"/>
          <w:shd w:val="clear" w:color="auto" w:fill="FFFFFF" w:themeFill="background1"/>
        </w:rPr>
        <w:t>В МБОУ СОШ №3 есть специализированное кресло для осуществления подъема по ступеням лестниц</w:t>
      </w:r>
      <w:bookmarkStart w:id="0" w:name="_GoBack"/>
      <w:bookmarkEnd w:id="0"/>
    </w:p>
    <w:sectPr w:rsidR="009C5E08" w:rsidRPr="00084D4E" w:rsidSect="00B3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E7120"/>
    <w:multiLevelType w:val="multilevel"/>
    <w:tmpl w:val="62BC53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C763A0"/>
    <w:multiLevelType w:val="hybridMultilevel"/>
    <w:tmpl w:val="9B5CA0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082BD0"/>
    <w:multiLevelType w:val="hybridMultilevel"/>
    <w:tmpl w:val="1E668C16"/>
    <w:lvl w:ilvl="0" w:tplc="739801DE">
      <w:numFmt w:val="bullet"/>
      <w:lvlText w:val=""/>
      <w:lvlJc w:val="left"/>
      <w:pPr>
        <w:ind w:left="765" w:hanging="4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12E5A"/>
    <w:multiLevelType w:val="hybridMultilevel"/>
    <w:tmpl w:val="C2A6FE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AA4B1F"/>
    <w:multiLevelType w:val="multilevel"/>
    <w:tmpl w:val="6986C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BB2"/>
    <w:rsid w:val="00072BB2"/>
    <w:rsid w:val="00084D4E"/>
    <w:rsid w:val="000858DC"/>
    <w:rsid w:val="00107EC8"/>
    <w:rsid w:val="00124929"/>
    <w:rsid w:val="00211EF2"/>
    <w:rsid w:val="002E0696"/>
    <w:rsid w:val="003A5479"/>
    <w:rsid w:val="004164EC"/>
    <w:rsid w:val="00586130"/>
    <w:rsid w:val="005F7293"/>
    <w:rsid w:val="0067123E"/>
    <w:rsid w:val="00843977"/>
    <w:rsid w:val="00933128"/>
    <w:rsid w:val="009C5E08"/>
    <w:rsid w:val="00A45BC5"/>
    <w:rsid w:val="00B31389"/>
    <w:rsid w:val="00C32355"/>
    <w:rsid w:val="00F6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B123B"/>
  <w15:chartTrackingRefBased/>
  <w15:docId w15:val="{7E306448-8035-4839-A78C-35C30CDBF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1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3138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86130"/>
    <w:pPr>
      <w:ind w:left="720"/>
      <w:contextualSpacing/>
    </w:pPr>
  </w:style>
  <w:style w:type="character" w:styleId="a6">
    <w:name w:val="Strong"/>
    <w:basedOn w:val="a0"/>
    <w:uiPriority w:val="22"/>
    <w:qFormat/>
    <w:rsid w:val="00211EF2"/>
    <w:rPr>
      <w:b/>
      <w:bCs/>
    </w:rPr>
  </w:style>
  <w:style w:type="table" w:styleId="a7">
    <w:name w:val="Table Grid"/>
    <w:basedOn w:val="a1"/>
    <w:uiPriority w:val="39"/>
    <w:rsid w:val="00F65A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uiPriority w:val="20"/>
    <w:qFormat/>
    <w:rsid w:val="005F72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798080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4602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59032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15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4368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3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9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87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5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12E69-372C-433F-A05C-8E4B95D8F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2020-10-23T18:20:00Z</cp:lastPrinted>
  <dcterms:created xsi:type="dcterms:W3CDTF">2020-10-23T16:29:00Z</dcterms:created>
  <dcterms:modified xsi:type="dcterms:W3CDTF">2020-10-23T18:57:00Z</dcterms:modified>
</cp:coreProperties>
</file>